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320"/>
        <w:tblW w:w="15780" w:type="dxa"/>
        <w:tblLayout w:type="fixed"/>
        <w:tblLook w:val="0000" w:firstRow="0" w:lastRow="0" w:firstColumn="0" w:lastColumn="0" w:noHBand="0" w:noVBand="0"/>
      </w:tblPr>
      <w:tblGrid>
        <w:gridCol w:w="5204"/>
        <w:gridCol w:w="5386"/>
        <w:gridCol w:w="5190"/>
      </w:tblGrid>
      <w:tr w:rsidR="005210CC" w:rsidRPr="005210CC" w14:paraId="55D3A0EB" w14:textId="77777777" w:rsidTr="003017D0">
        <w:trPr>
          <w:trHeight w:val="10199"/>
        </w:trPr>
        <w:tc>
          <w:tcPr>
            <w:tcW w:w="5204" w:type="dxa"/>
          </w:tcPr>
          <w:p w14:paraId="29B9D3CB" w14:textId="77777777" w:rsidR="005210CC" w:rsidRPr="003017D0" w:rsidRDefault="005210CC" w:rsidP="005210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7D0">
              <w:rPr>
                <w:rFonts w:ascii="Times New Roman" w:hAnsi="Times New Roman" w:cs="Times New Roman"/>
                <w:b/>
                <w:sz w:val="28"/>
                <w:szCs w:val="28"/>
              </w:rPr>
              <w:t>Типология взаимодействия участников образовательного процесса</w:t>
            </w:r>
          </w:p>
          <w:p w14:paraId="58FEE59E" w14:textId="77777777" w:rsidR="005210CC" w:rsidRPr="003017D0" w:rsidRDefault="005210CC" w:rsidP="00FF07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D0">
              <w:rPr>
                <w:rFonts w:ascii="Times New Roman" w:hAnsi="Times New Roman" w:cs="Times New Roman"/>
                <w:b/>
                <w:sz w:val="28"/>
                <w:szCs w:val="28"/>
              </w:rPr>
              <w:t>Сотрудничество</w:t>
            </w:r>
            <w:r w:rsidRPr="003017D0">
              <w:rPr>
                <w:rFonts w:ascii="Times New Roman" w:hAnsi="Times New Roman" w:cs="Times New Roman"/>
                <w:sz w:val="28"/>
                <w:szCs w:val="28"/>
              </w:rPr>
              <w:t xml:space="preserve">: это совместное определение целей деятельности, планирование предстоящей работы,  распределение сил,  и оценка результатов работы, прогнозирование новых целей и задач. Это наиболее эффективный тип взаимодействия </w:t>
            </w:r>
          </w:p>
          <w:p w14:paraId="45BBB431" w14:textId="77777777" w:rsidR="005210CC" w:rsidRPr="003017D0" w:rsidRDefault="005210CC" w:rsidP="00FF07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D0">
              <w:rPr>
                <w:rFonts w:ascii="Times New Roman" w:hAnsi="Times New Roman" w:cs="Times New Roman"/>
                <w:b/>
                <w:sz w:val="28"/>
                <w:szCs w:val="28"/>
              </w:rPr>
              <w:t>Диалог</w:t>
            </w:r>
            <w:r w:rsidRPr="003017D0">
              <w:rPr>
                <w:rFonts w:ascii="Times New Roman" w:hAnsi="Times New Roman" w:cs="Times New Roman"/>
                <w:sz w:val="28"/>
                <w:szCs w:val="28"/>
              </w:rPr>
              <w:t>: не предполагает постановку общей цели совместной деятельности. Условия эффективности диалога - открытость, эмоциональная насыщенность, отсутствие предвзятости</w:t>
            </w:r>
          </w:p>
          <w:p w14:paraId="4CFC94D1" w14:textId="77777777" w:rsidR="005210CC" w:rsidRPr="003017D0" w:rsidRDefault="005210CC" w:rsidP="00FF07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D0">
              <w:rPr>
                <w:rFonts w:ascii="Times New Roman" w:hAnsi="Times New Roman" w:cs="Times New Roman"/>
                <w:b/>
                <w:sz w:val="28"/>
                <w:szCs w:val="28"/>
              </w:rPr>
              <w:t>Соглашение:</w:t>
            </w:r>
            <w:r w:rsidRPr="003017D0">
              <w:rPr>
                <w:rFonts w:ascii="Times New Roman" w:hAnsi="Times New Roman" w:cs="Times New Roman"/>
                <w:sz w:val="28"/>
                <w:szCs w:val="28"/>
              </w:rPr>
              <w:t xml:space="preserve"> соглашение в отличие от сотрудничества характеризуется нейтральным отношением сторон друг к другу</w:t>
            </w:r>
          </w:p>
          <w:p w14:paraId="10E5E7AD" w14:textId="77777777" w:rsidR="005210CC" w:rsidRPr="003017D0" w:rsidRDefault="005210CC" w:rsidP="00FF07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D0">
              <w:rPr>
                <w:rFonts w:ascii="Times New Roman" w:hAnsi="Times New Roman" w:cs="Times New Roman"/>
                <w:b/>
                <w:sz w:val="28"/>
                <w:szCs w:val="28"/>
              </w:rPr>
              <w:t>Опек</w:t>
            </w:r>
            <w:r w:rsidRPr="003017D0">
              <w:rPr>
                <w:rFonts w:ascii="Times New Roman" w:hAnsi="Times New Roman" w:cs="Times New Roman"/>
                <w:sz w:val="28"/>
                <w:szCs w:val="28"/>
              </w:rPr>
              <w:t xml:space="preserve">а: это забота одной стороны о другой, таким образом, взаимодействие носит односторонний, </w:t>
            </w:r>
            <w:proofErr w:type="spellStart"/>
            <w:r w:rsidRPr="003017D0">
              <w:rPr>
                <w:rFonts w:ascii="Times New Roman" w:hAnsi="Times New Roman" w:cs="Times New Roman"/>
                <w:sz w:val="28"/>
                <w:szCs w:val="28"/>
              </w:rPr>
              <w:t>опекающе</w:t>
            </w:r>
            <w:proofErr w:type="spellEnd"/>
            <w:r w:rsidRPr="003017D0">
              <w:rPr>
                <w:rFonts w:ascii="Times New Roman" w:hAnsi="Times New Roman" w:cs="Times New Roman"/>
                <w:sz w:val="28"/>
                <w:szCs w:val="28"/>
              </w:rPr>
              <w:t xml:space="preserve">-потребительский характер </w:t>
            </w:r>
          </w:p>
          <w:p w14:paraId="5EF591D7" w14:textId="77777777" w:rsidR="005210CC" w:rsidRPr="003017D0" w:rsidRDefault="005210CC" w:rsidP="00FF07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D0">
              <w:rPr>
                <w:rFonts w:ascii="Times New Roman" w:hAnsi="Times New Roman" w:cs="Times New Roman"/>
                <w:b/>
                <w:sz w:val="28"/>
                <w:szCs w:val="28"/>
              </w:rPr>
              <w:t>Подавлени</w:t>
            </w:r>
            <w:r w:rsidRPr="003017D0">
              <w:rPr>
                <w:rFonts w:ascii="Times New Roman" w:hAnsi="Times New Roman" w:cs="Times New Roman"/>
                <w:sz w:val="28"/>
                <w:szCs w:val="28"/>
              </w:rPr>
              <w:t>е: это пассивное подчинение одной стороны другой</w:t>
            </w:r>
          </w:p>
          <w:p w14:paraId="0DE8D594" w14:textId="77777777" w:rsidR="005210CC" w:rsidRPr="003017D0" w:rsidRDefault="005210CC" w:rsidP="00FF07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D0">
              <w:rPr>
                <w:rFonts w:ascii="Times New Roman" w:hAnsi="Times New Roman" w:cs="Times New Roman"/>
                <w:b/>
                <w:sz w:val="28"/>
                <w:szCs w:val="28"/>
              </w:rPr>
              <w:t>Индифферентность (безразличие</w:t>
            </w:r>
            <w:r w:rsidRPr="003017D0">
              <w:rPr>
                <w:rFonts w:ascii="Times New Roman" w:hAnsi="Times New Roman" w:cs="Times New Roman"/>
                <w:sz w:val="28"/>
                <w:szCs w:val="28"/>
              </w:rPr>
              <w:t>): характерны нейтральные формальные отношения.</w:t>
            </w:r>
          </w:p>
          <w:p w14:paraId="38563488" w14:textId="77777777" w:rsidR="005210CC" w:rsidRPr="005210CC" w:rsidRDefault="005210CC" w:rsidP="00FF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7D0">
              <w:rPr>
                <w:rFonts w:ascii="Times New Roman" w:hAnsi="Times New Roman" w:cs="Times New Roman"/>
                <w:b/>
                <w:sz w:val="28"/>
                <w:szCs w:val="28"/>
              </w:rPr>
              <w:t>Конфронтация</w:t>
            </w:r>
            <w:r w:rsidRPr="003017D0">
              <w:rPr>
                <w:rFonts w:ascii="Times New Roman" w:hAnsi="Times New Roman" w:cs="Times New Roman"/>
                <w:sz w:val="28"/>
                <w:szCs w:val="28"/>
              </w:rPr>
              <w:t>: это скрытая неприязнь друг к другу  или одной стороны по отношению к другой.</w:t>
            </w:r>
          </w:p>
        </w:tc>
        <w:tc>
          <w:tcPr>
            <w:tcW w:w="5386" w:type="dxa"/>
          </w:tcPr>
          <w:p w14:paraId="5E2A0DDC" w14:textId="77777777" w:rsidR="005210CC" w:rsidRPr="005210CC" w:rsidRDefault="005210CC" w:rsidP="005210CC">
            <w:pPr>
              <w:pStyle w:val="Default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5210CC">
              <w:rPr>
                <w:rFonts w:ascii="Times New Roman" w:hAnsi="Times New Roman" w:cs="Times New Roman"/>
                <w:b/>
                <w:bCs/>
                <w:u w:val="single"/>
              </w:rPr>
              <w:t>Планирование работы педагога-психолога с семьями воспитанников</w:t>
            </w:r>
          </w:p>
          <w:p w14:paraId="0E62A391" w14:textId="77777777" w:rsidR="005210CC" w:rsidRPr="005210CC" w:rsidRDefault="005210CC" w:rsidP="005210CC">
            <w:pPr>
              <w:pStyle w:val="Default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10CC">
              <w:rPr>
                <w:rFonts w:ascii="Times New Roman" w:hAnsi="Times New Roman" w:cs="Times New Roman"/>
                <w:b/>
                <w:bCs/>
              </w:rPr>
              <w:t xml:space="preserve">Ю.В. </w:t>
            </w:r>
            <w:proofErr w:type="spellStart"/>
            <w:r w:rsidRPr="005210CC">
              <w:rPr>
                <w:rFonts w:ascii="Times New Roman" w:hAnsi="Times New Roman" w:cs="Times New Roman"/>
                <w:b/>
                <w:bCs/>
              </w:rPr>
              <w:t>Останкова</w:t>
            </w:r>
            <w:proofErr w:type="spellEnd"/>
            <w:r w:rsidRPr="005210CC">
              <w:rPr>
                <w:rFonts w:ascii="Times New Roman" w:hAnsi="Times New Roman" w:cs="Times New Roman"/>
                <w:b/>
                <w:bCs/>
              </w:rPr>
              <w:t xml:space="preserve"> предлагает выделять два этапа во взаимодействии с семьями воспитанников. </w:t>
            </w:r>
          </w:p>
          <w:p w14:paraId="7929A1B4" w14:textId="77777777" w:rsidR="005210CC" w:rsidRPr="005210CC" w:rsidRDefault="005210CC" w:rsidP="005210CC">
            <w:pPr>
              <w:pStyle w:val="Default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210CC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5210CC">
              <w:rPr>
                <w:rFonts w:ascii="Times New Roman" w:hAnsi="Times New Roman" w:cs="Times New Roman"/>
                <w:b/>
                <w:bCs/>
              </w:rPr>
              <w:t xml:space="preserve"> этап работы – </w:t>
            </w:r>
            <w:r w:rsidRPr="005210CC">
              <w:rPr>
                <w:rFonts w:ascii="Times New Roman" w:hAnsi="Times New Roman" w:cs="Times New Roman"/>
                <w:b/>
                <w:bCs/>
                <w:i/>
                <w:iCs/>
              </w:rPr>
              <w:t>диагностический</w:t>
            </w:r>
          </w:p>
          <w:p w14:paraId="4D2D60CA" w14:textId="77777777" w:rsidR="005210CC" w:rsidRPr="005210CC" w:rsidRDefault="005210CC" w:rsidP="005210CC">
            <w:pPr>
              <w:pStyle w:val="Default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210CC">
              <w:rPr>
                <w:rFonts w:ascii="Times New Roman" w:hAnsi="Times New Roman" w:cs="Times New Roman"/>
                <w:i/>
                <w:iCs/>
              </w:rPr>
              <w:t xml:space="preserve">Цели </w:t>
            </w:r>
            <w:r w:rsidRPr="005210CC">
              <w:rPr>
                <w:rFonts w:ascii="Times New Roman" w:hAnsi="Times New Roman" w:cs="Times New Roman"/>
              </w:rPr>
              <w:t xml:space="preserve">диагностического этапа: </w:t>
            </w:r>
          </w:p>
          <w:p w14:paraId="60E6FC86" w14:textId="77777777" w:rsidR="005210CC" w:rsidRPr="005210CC" w:rsidRDefault="005210CC" w:rsidP="005210CC">
            <w:pPr>
              <w:pStyle w:val="Default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210CC">
              <w:rPr>
                <w:rFonts w:ascii="Times New Roman" w:hAnsi="Times New Roman" w:cs="Times New Roman"/>
              </w:rPr>
              <w:t xml:space="preserve">-   изучение особенностей воспитания ребенка в семье и выявление проблем; </w:t>
            </w:r>
          </w:p>
          <w:p w14:paraId="1872840A" w14:textId="77777777" w:rsidR="005210CC" w:rsidRPr="005210CC" w:rsidRDefault="005210CC" w:rsidP="005210CC">
            <w:pPr>
              <w:pStyle w:val="Default"/>
              <w:spacing w:line="240" w:lineRule="auto"/>
              <w:rPr>
                <w:rFonts w:ascii="Times New Roman" w:hAnsi="Times New Roman" w:cs="Times New Roman"/>
              </w:rPr>
            </w:pPr>
            <w:r w:rsidRPr="005210CC">
              <w:rPr>
                <w:rFonts w:ascii="Times New Roman" w:hAnsi="Times New Roman" w:cs="Times New Roman"/>
              </w:rPr>
              <w:t>-  установление контакта педагога-психолога с родителями.</w:t>
            </w:r>
          </w:p>
          <w:p w14:paraId="7C40218F" w14:textId="77777777" w:rsidR="005210CC" w:rsidRPr="005210CC" w:rsidRDefault="005210CC" w:rsidP="005210CC">
            <w:pPr>
              <w:pStyle w:val="Default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210CC">
              <w:rPr>
                <w:rFonts w:ascii="Times New Roman" w:hAnsi="Times New Roman" w:cs="Times New Roman"/>
                <w:i/>
                <w:iCs/>
              </w:rPr>
              <w:t>Задачи</w:t>
            </w:r>
            <w:r w:rsidRPr="005210CC">
              <w:rPr>
                <w:rFonts w:ascii="Times New Roman" w:hAnsi="Times New Roman" w:cs="Times New Roman"/>
              </w:rPr>
              <w:t xml:space="preserve">: </w:t>
            </w:r>
          </w:p>
          <w:p w14:paraId="4354786A" w14:textId="77777777" w:rsidR="005210CC" w:rsidRPr="005210CC" w:rsidRDefault="005210CC" w:rsidP="005210CC">
            <w:pPr>
              <w:pStyle w:val="Default"/>
              <w:spacing w:after="28" w:line="240" w:lineRule="auto"/>
              <w:jc w:val="both"/>
              <w:rPr>
                <w:rFonts w:ascii="Times New Roman" w:hAnsi="Times New Roman" w:cs="Times New Roman"/>
              </w:rPr>
            </w:pPr>
            <w:r w:rsidRPr="005210CC">
              <w:rPr>
                <w:rFonts w:ascii="Times New Roman" w:hAnsi="Times New Roman" w:cs="Times New Roman"/>
              </w:rPr>
              <w:t xml:space="preserve">-  изучить общие сведения о ребенке и семье и узнать, какие проблемы волнуют родителей в вопросах воспитания; </w:t>
            </w:r>
          </w:p>
          <w:p w14:paraId="1A9C51F4" w14:textId="77777777" w:rsidR="005210CC" w:rsidRPr="005210CC" w:rsidRDefault="005210CC" w:rsidP="005210CC">
            <w:pPr>
              <w:pStyle w:val="Default"/>
              <w:spacing w:after="28" w:line="240" w:lineRule="auto"/>
              <w:rPr>
                <w:rFonts w:ascii="Times New Roman" w:hAnsi="Times New Roman" w:cs="Times New Roman"/>
              </w:rPr>
            </w:pPr>
            <w:r w:rsidRPr="005210CC">
              <w:rPr>
                <w:rFonts w:ascii="Times New Roman" w:hAnsi="Times New Roman" w:cs="Times New Roman"/>
              </w:rPr>
              <w:t xml:space="preserve"> -  определить психологический климат семьи и  причины нарушения взаимоотношений.</w:t>
            </w:r>
          </w:p>
          <w:p w14:paraId="7A00B024" w14:textId="77777777" w:rsidR="005210CC" w:rsidRPr="005210CC" w:rsidRDefault="005210CC" w:rsidP="005210CC">
            <w:pPr>
              <w:pStyle w:val="Default"/>
              <w:spacing w:line="240" w:lineRule="auto"/>
              <w:rPr>
                <w:rFonts w:ascii="Times New Roman" w:hAnsi="Times New Roman" w:cs="Times New Roman"/>
              </w:rPr>
            </w:pPr>
            <w:r w:rsidRPr="005210CC">
              <w:rPr>
                <w:rFonts w:ascii="Times New Roman" w:hAnsi="Times New Roman" w:cs="Times New Roman"/>
                <w:i/>
                <w:iCs/>
              </w:rPr>
              <w:t xml:space="preserve">Формы работы: </w:t>
            </w:r>
            <w:r w:rsidRPr="005210CC">
              <w:rPr>
                <w:rFonts w:ascii="Times New Roman" w:hAnsi="Times New Roman" w:cs="Times New Roman"/>
              </w:rPr>
              <w:t xml:space="preserve">индивидуальное и групповое анкетирование родителей. </w:t>
            </w:r>
          </w:p>
          <w:p w14:paraId="07723F41" w14:textId="77777777" w:rsidR="005210CC" w:rsidRPr="005210CC" w:rsidRDefault="005210CC" w:rsidP="005210CC">
            <w:pPr>
              <w:pStyle w:val="Default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210CC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5210CC">
              <w:rPr>
                <w:rFonts w:ascii="Times New Roman" w:hAnsi="Times New Roman" w:cs="Times New Roman"/>
                <w:b/>
                <w:bCs/>
              </w:rPr>
              <w:t xml:space="preserve"> этап – </w:t>
            </w:r>
            <w:r w:rsidRPr="005210C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консультативный </w:t>
            </w:r>
          </w:p>
          <w:p w14:paraId="44F162ED" w14:textId="77777777" w:rsidR="005210CC" w:rsidRPr="005210CC" w:rsidRDefault="005210CC" w:rsidP="005210CC">
            <w:pPr>
              <w:pStyle w:val="Default"/>
              <w:spacing w:line="240" w:lineRule="auto"/>
              <w:rPr>
                <w:rFonts w:ascii="Times New Roman" w:hAnsi="Times New Roman" w:cs="Times New Roman"/>
              </w:rPr>
            </w:pPr>
            <w:r w:rsidRPr="005210CC">
              <w:rPr>
                <w:rFonts w:ascii="Times New Roman" w:hAnsi="Times New Roman" w:cs="Times New Roman"/>
              </w:rPr>
              <w:t xml:space="preserve">Реализуется в </w:t>
            </w:r>
            <w:r w:rsidRPr="005210CC">
              <w:rPr>
                <w:rFonts w:ascii="Times New Roman" w:hAnsi="Times New Roman" w:cs="Times New Roman"/>
                <w:i/>
                <w:iCs/>
              </w:rPr>
              <w:t xml:space="preserve">форме </w:t>
            </w:r>
            <w:r w:rsidRPr="005210CC">
              <w:rPr>
                <w:rFonts w:ascii="Times New Roman" w:hAnsi="Times New Roman" w:cs="Times New Roman"/>
              </w:rPr>
              <w:t>индивидуального, группового и стендового консультирования. характер.</w:t>
            </w:r>
          </w:p>
          <w:p w14:paraId="7B6CEE6B" w14:textId="77777777" w:rsidR="005210CC" w:rsidRPr="005210CC" w:rsidRDefault="005210CC" w:rsidP="005210CC">
            <w:pPr>
              <w:pStyle w:val="Default"/>
              <w:spacing w:line="240" w:lineRule="auto"/>
              <w:rPr>
                <w:rFonts w:ascii="Times New Roman" w:hAnsi="Times New Roman" w:cs="Times New Roman"/>
              </w:rPr>
            </w:pPr>
            <w:r w:rsidRPr="005210CC">
              <w:rPr>
                <w:rFonts w:ascii="Times New Roman" w:hAnsi="Times New Roman" w:cs="Times New Roman"/>
                <w:i/>
                <w:iCs/>
              </w:rPr>
              <w:t xml:space="preserve">Цель стендового консультирования: </w:t>
            </w:r>
            <w:r w:rsidRPr="005210CC">
              <w:rPr>
                <w:rFonts w:ascii="Times New Roman" w:hAnsi="Times New Roman" w:cs="Times New Roman"/>
              </w:rPr>
              <w:t xml:space="preserve">психологическое просвещение родителей </w:t>
            </w:r>
          </w:p>
          <w:p w14:paraId="1D037449" w14:textId="77777777" w:rsidR="005210CC" w:rsidRPr="005210CC" w:rsidRDefault="005210CC" w:rsidP="005210CC">
            <w:pPr>
              <w:pStyle w:val="Default"/>
              <w:spacing w:line="240" w:lineRule="auto"/>
              <w:rPr>
                <w:rFonts w:ascii="Times New Roman" w:hAnsi="Times New Roman" w:cs="Times New Roman"/>
              </w:rPr>
            </w:pPr>
            <w:r w:rsidRPr="005210CC">
              <w:rPr>
                <w:rFonts w:ascii="Times New Roman" w:hAnsi="Times New Roman" w:cs="Times New Roman"/>
                <w:i/>
                <w:iCs/>
              </w:rPr>
              <w:t xml:space="preserve">Цель индивидуального консультирования: </w:t>
            </w:r>
            <w:r w:rsidRPr="005210CC">
              <w:rPr>
                <w:rFonts w:ascii="Times New Roman" w:hAnsi="Times New Roman" w:cs="Times New Roman"/>
              </w:rPr>
              <w:t xml:space="preserve">оказание психологической помощи и поддержки консультируемому родителю. </w:t>
            </w:r>
          </w:p>
          <w:p w14:paraId="2890E046" w14:textId="77777777" w:rsidR="005210CC" w:rsidRPr="005210CC" w:rsidRDefault="005210CC" w:rsidP="005210CC">
            <w:pPr>
              <w:pStyle w:val="Default"/>
              <w:spacing w:line="240" w:lineRule="auto"/>
              <w:rPr>
                <w:rFonts w:ascii="Times New Roman" w:hAnsi="Times New Roman" w:cs="Times New Roman"/>
              </w:rPr>
            </w:pPr>
            <w:r w:rsidRPr="005210CC">
              <w:rPr>
                <w:rFonts w:ascii="Times New Roman" w:hAnsi="Times New Roman" w:cs="Times New Roman"/>
                <w:i/>
                <w:iCs/>
              </w:rPr>
              <w:t xml:space="preserve">Цели группового консультирования: </w:t>
            </w:r>
            <w:r w:rsidRPr="005210CC">
              <w:rPr>
                <w:rFonts w:ascii="Times New Roman" w:hAnsi="Times New Roman" w:cs="Times New Roman"/>
              </w:rPr>
              <w:t xml:space="preserve">коррекция детско-родительских отношений; формирование положительных установок сознании родителей и делового сотрудничества в деле воспитания. </w:t>
            </w:r>
          </w:p>
          <w:p w14:paraId="58F8A968" w14:textId="77777777" w:rsidR="005210CC" w:rsidRPr="005210CC" w:rsidRDefault="005210CC" w:rsidP="005210CC">
            <w:pPr>
              <w:pStyle w:val="Default"/>
              <w:spacing w:line="240" w:lineRule="auto"/>
              <w:rPr>
                <w:rFonts w:ascii="Times New Roman" w:hAnsi="Times New Roman" w:cs="Times New Roman"/>
              </w:rPr>
            </w:pPr>
            <w:r w:rsidRPr="005210CC">
              <w:rPr>
                <w:rFonts w:ascii="Times New Roman" w:hAnsi="Times New Roman" w:cs="Times New Roman"/>
              </w:rPr>
              <w:t xml:space="preserve">1. Способствовать созданию (сохранению) благоприятного психологического климата в семье. </w:t>
            </w:r>
          </w:p>
          <w:p w14:paraId="5687DBAA" w14:textId="77777777" w:rsidR="005210CC" w:rsidRPr="005210CC" w:rsidRDefault="005210CC" w:rsidP="005210CC">
            <w:pPr>
              <w:pStyle w:val="Default"/>
              <w:rPr>
                <w:rFonts w:ascii="Times New Roman" w:hAnsi="Times New Roman" w:cs="Times New Roman"/>
              </w:rPr>
            </w:pPr>
            <w:r w:rsidRPr="005210CC">
              <w:rPr>
                <w:rFonts w:ascii="Times New Roman" w:hAnsi="Times New Roman" w:cs="Times New Roman"/>
              </w:rPr>
              <w:t xml:space="preserve">2. Просвещать родителей в вопросах, влияющих на развитие личности ребенка. </w:t>
            </w:r>
          </w:p>
          <w:p w14:paraId="3502DD47" w14:textId="77777777" w:rsidR="005210CC" w:rsidRPr="005210CC" w:rsidRDefault="005210CC" w:rsidP="005210CC">
            <w:pPr>
              <w:pStyle w:val="Default"/>
              <w:rPr>
                <w:rFonts w:ascii="Times New Roman" w:hAnsi="Times New Roman" w:cs="Times New Roman"/>
              </w:rPr>
            </w:pPr>
            <w:r w:rsidRPr="005210CC">
              <w:rPr>
                <w:rFonts w:ascii="Times New Roman" w:hAnsi="Times New Roman" w:cs="Times New Roman"/>
              </w:rPr>
              <w:t xml:space="preserve">3. Коррекция неадекватных форм поведения и эмоциональных реакций родителей на особенности поведения своих детей. Формирование навыков адекватного общения, обучение приемам бесконфликтного общения. </w:t>
            </w:r>
          </w:p>
          <w:p w14:paraId="49EFC270" w14:textId="77777777" w:rsidR="005210CC" w:rsidRPr="005210CC" w:rsidRDefault="005210CC" w:rsidP="005210C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0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0E030DC5" w14:textId="77777777" w:rsidR="005210CC" w:rsidRPr="005210CC" w:rsidRDefault="005210CC" w:rsidP="00521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</w:tcPr>
          <w:p w14:paraId="2633F232" w14:textId="77777777" w:rsidR="005210CC" w:rsidRDefault="005210CC" w:rsidP="005210CC">
            <w:pPr>
              <w:pStyle w:val="msoorganizationname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210C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МБДОУ «Детский сад №53 «Елочка»</w:t>
            </w:r>
          </w:p>
          <w:p w14:paraId="31DF2169" w14:textId="77777777" w:rsidR="005210CC" w:rsidRDefault="005210CC" w:rsidP="005210CC">
            <w:pPr>
              <w:pStyle w:val="msoorganizationname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14:paraId="58118A4A" w14:textId="77777777" w:rsidR="005210CC" w:rsidRPr="005210CC" w:rsidRDefault="005210CC" w:rsidP="005210CC">
            <w:pPr>
              <w:pStyle w:val="msoorganizationname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14:paraId="33F32E39" w14:textId="77777777" w:rsidR="005210CC" w:rsidRPr="005210CC" w:rsidRDefault="005210CC" w:rsidP="005210CC">
            <w:pPr>
              <w:pStyle w:val="msotagline"/>
              <w:widowControl w:val="0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5210C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Воспитывает все: люди, вещи, явления, но, прежде всего и дольше всего – люди. </w:t>
            </w:r>
          </w:p>
          <w:p w14:paraId="1341056B" w14:textId="77777777" w:rsidR="005210CC" w:rsidRPr="005210CC" w:rsidRDefault="005210CC" w:rsidP="005210CC">
            <w:pPr>
              <w:pStyle w:val="msotagline"/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10C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Из них на первом месте – родители и педагоги</w:t>
            </w:r>
            <w:r w:rsidRPr="005210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14:paraId="4079A300" w14:textId="77777777" w:rsidR="005210CC" w:rsidRPr="005210CC" w:rsidRDefault="005210CC" w:rsidP="005210CC">
            <w:pPr>
              <w:pStyle w:val="msotagline"/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210CC">
              <w:rPr>
                <w:rFonts w:ascii="Times New Roman" w:hAnsi="Times New Roman"/>
                <w:color w:val="000000"/>
                <w:sz w:val="28"/>
                <w:szCs w:val="28"/>
              </w:rPr>
              <w:t>(А.С. Макаренко</w:t>
            </w:r>
            <w:r w:rsidRPr="005210CC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14:paraId="156F1BA2" w14:textId="77777777" w:rsidR="005210CC" w:rsidRDefault="005210CC" w:rsidP="005210C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83C727" w14:textId="77777777" w:rsidR="005210CC" w:rsidRDefault="005210CC" w:rsidP="005210C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0CC">
              <w:rPr>
                <w:rFonts w:ascii="Times New Roman" w:hAnsi="Times New Roman" w:cs="Times New Roman"/>
                <w:sz w:val="28"/>
                <w:szCs w:val="28"/>
              </w:rPr>
              <w:t>СОВРЕМЕННЫЕ ПОДХОДЫ К ОРГАНИЗАЦИИ ВЗАИМОДЕЙСТВИЯ ПЕДАГОГА-ПСИХОЛОГА С РОДИТЕЛЯМИ ВОСПИТАННИКОВ ДОШКОЛЬНОГО ОБРАЗОВАТЕЛЬНОГО УЧРЕЖДЕНИЯ</w:t>
            </w:r>
          </w:p>
          <w:p w14:paraId="747C10EF" w14:textId="77777777" w:rsidR="003017D0" w:rsidRDefault="003017D0" w:rsidP="005210C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A2A4FF" w14:textId="77777777" w:rsidR="003017D0" w:rsidRPr="005210CC" w:rsidRDefault="003017D0" w:rsidP="005210C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5257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5257"/>
            </w:tblGrid>
            <w:tr w:rsidR="005210CC" w:rsidRPr="005210CC" w14:paraId="08341294" w14:textId="77777777" w:rsidTr="003017D0">
              <w:trPr>
                <w:trHeight w:val="797"/>
                <w:jc w:val="center"/>
              </w:trPr>
              <w:tc>
                <w:tcPr>
                  <w:tcW w:w="5257" w:type="dxa"/>
                </w:tcPr>
                <w:p w14:paraId="38A0B45C" w14:textId="77777777" w:rsidR="005210CC" w:rsidRPr="005210CC" w:rsidRDefault="005210CC" w:rsidP="00EA4DB8">
                  <w:pPr>
                    <w:pStyle w:val="msotitle3"/>
                    <w:framePr w:hSpace="180" w:wrap="around" w:hAnchor="margin" w:xAlign="center" w:y="-1320"/>
                    <w:widowControl w:val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10CC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7834B30B" wp14:editId="18C59599">
                        <wp:extent cx="2933700" cy="1319872"/>
                        <wp:effectExtent l="19050" t="0" r="0" b="0"/>
                        <wp:docPr id="5" name="Рисунок 1" descr="C:\Users\Наталья\Downloads\8351a45fcdacadf741148bfef648c47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Наталья\Downloads\8351a45fcdacadf741148bfef648c47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45141" cy="13250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210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</w:tbl>
          <w:p w14:paraId="50B9737C" w14:textId="77777777" w:rsidR="003017D0" w:rsidRDefault="003017D0" w:rsidP="005210C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75902CF7" w14:textId="77777777" w:rsidR="003017D0" w:rsidRDefault="003017D0" w:rsidP="005210C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371A0687" w14:textId="77777777" w:rsidR="003017D0" w:rsidRDefault="003017D0" w:rsidP="005210C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7C793A30" w14:textId="77777777" w:rsidR="003017D0" w:rsidRDefault="003017D0" w:rsidP="005210C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51BA38C6" w14:textId="77777777" w:rsidR="005210CC" w:rsidRPr="005210CC" w:rsidRDefault="005210CC" w:rsidP="005210C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210C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Лаврентьева Е.В.</w:t>
            </w:r>
          </w:p>
          <w:p w14:paraId="7020EF26" w14:textId="77777777" w:rsidR="005210CC" w:rsidRPr="005210CC" w:rsidRDefault="00EA4DB8" w:rsidP="005210C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Педагог-</w:t>
            </w:r>
            <w:bookmarkStart w:id="0" w:name="_GoBack"/>
            <w:bookmarkEnd w:id="0"/>
            <w:r w:rsidR="005210CC" w:rsidRPr="005210C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психолог</w:t>
            </w:r>
          </w:p>
          <w:p w14:paraId="3A83823C" w14:textId="77777777" w:rsidR="005210CC" w:rsidRPr="005210CC" w:rsidRDefault="005210CC" w:rsidP="005210CC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210C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14:paraId="62281455" w14:textId="77777777" w:rsidR="005210CC" w:rsidRPr="005210CC" w:rsidRDefault="005210CC" w:rsidP="005210C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10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36A0E73B" w14:textId="77777777" w:rsidR="005210CC" w:rsidRPr="005210CC" w:rsidRDefault="005210CC" w:rsidP="005210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0CC" w:rsidRPr="005210CC" w14:paraId="38E230E6" w14:textId="77777777" w:rsidTr="003017D0">
        <w:trPr>
          <w:trHeight w:val="10199"/>
        </w:trPr>
        <w:tc>
          <w:tcPr>
            <w:tcW w:w="5204" w:type="dxa"/>
          </w:tcPr>
          <w:p w14:paraId="32D13316" w14:textId="77777777" w:rsidR="003017D0" w:rsidRDefault="005210CC" w:rsidP="003017D0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Семья и дошкольное учреждение – два важных института социализации детей. Их воспитательные функции различны, но для всестороннего развития ребёнка необходимо их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взаимодействие. </w:t>
            </w:r>
          </w:p>
          <w:p w14:paraId="1EA1930F" w14:textId="77777777" w:rsidR="005210CC" w:rsidRDefault="005210CC" w:rsidP="003017D0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793658A" w14:textId="77777777" w:rsidR="005210CC" w:rsidRDefault="003017D0" w:rsidP="005210CC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6F08D7EF" wp14:editId="4150E55C">
                  <wp:simplePos x="0" y="0"/>
                  <wp:positionH relativeFrom="margin">
                    <wp:posOffset>1910080</wp:posOffset>
                  </wp:positionH>
                  <wp:positionV relativeFrom="margin">
                    <wp:posOffset>822325</wp:posOffset>
                  </wp:positionV>
                  <wp:extent cx="1158240" cy="876300"/>
                  <wp:effectExtent l="19050" t="0" r="3810" b="0"/>
                  <wp:wrapSquare wrapText="bothSides"/>
                  <wp:docPr id="7" name="Рисунок 2" descr="C:\Users\Наталья\Downloads\1475651192_22_prosv.-roditeley-i-pedagog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Наталья\Downloads\1475651192_22_prosv.-roditeley-i-pedagog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210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словаре русского языка С. Ожегова понятие </w:t>
            </w:r>
            <w:r w:rsidR="005210CC" w:rsidRPr="005210C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</w:t>
            </w:r>
            <w:r w:rsidR="005210C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взаимодействие</w:t>
            </w:r>
            <w:r w:rsidR="005210CC" w:rsidRPr="005210C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» </w:t>
            </w:r>
            <w:r w:rsidR="005210C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определяется как взаимная связь двух явлений, взаимная поддержка. </w:t>
            </w:r>
          </w:p>
          <w:p w14:paraId="2CAB36BA" w14:textId="77777777" w:rsidR="005210CC" w:rsidRDefault="005210CC" w:rsidP="005210CC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психолого-педагогической литературе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взаимодействие рассматривается как процесс непосредственного или опосредованного воздействия социальных объектов друг на друга, в котором взаимодействующие стороны связаны циклической причинной зависимостью. </w:t>
            </w:r>
          </w:p>
          <w:p w14:paraId="3F5F3E02" w14:textId="77777777" w:rsidR="005210CC" w:rsidRPr="005210CC" w:rsidRDefault="005210CC" w:rsidP="00FF072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Различные определения понятия «взаимодействие» позволяют констатировать, что именно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совместные действия участников образовательного процесса способствуют не просто существованию, а структурированию педагогического процесса, его преобразованию и совершенствованию, чем доказывается необходимость этого взаимодействия.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</w:tcPr>
          <w:p w14:paraId="43DAB4A8" w14:textId="77777777" w:rsidR="003017D0" w:rsidRPr="003017D0" w:rsidRDefault="003017D0" w:rsidP="003017D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7D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Осуществляя взаимодействие с родителями, психолог дошкольного учреждения учитывает, к какому типу относится родитель</w:t>
            </w:r>
            <w:r w:rsidRPr="003017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38517A62" w14:textId="77777777" w:rsidR="003017D0" w:rsidRPr="003017D0" w:rsidRDefault="003017D0" w:rsidP="003017D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577BC5E0" wp14:editId="4262F8D8">
                  <wp:simplePos x="0" y="0"/>
                  <wp:positionH relativeFrom="margin">
                    <wp:align>right</wp:align>
                  </wp:positionH>
                  <wp:positionV relativeFrom="margin">
                    <wp:posOffset>3317875</wp:posOffset>
                  </wp:positionV>
                  <wp:extent cx="1266825" cy="1638300"/>
                  <wp:effectExtent l="19050" t="0" r="9525" b="0"/>
                  <wp:wrapSquare wrapText="bothSides"/>
                  <wp:docPr id="8" name="Рисунок 3" descr="C:\Users\Наталья\Downloads\ar1308189732774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Наталья\Downloads\ar1308189732774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017D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Позитивно ориентированные </w:t>
            </w:r>
            <w:r w:rsidRPr="003017D0">
              <w:rPr>
                <w:rFonts w:ascii="Times New Roman" w:hAnsi="Times New Roman" w:cs="Times New Roman"/>
                <w:sz w:val="28"/>
                <w:szCs w:val="28"/>
              </w:rPr>
              <w:t xml:space="preserve">стремятся к пониманию и объективной оценке, готовы выслушать различные точки зрения. Если не большие оптимисты, но плюс к тому </w:t>
            </w:r>
            <w:r w:rsidRPr="003017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три непременных качества: умение слушать и слышать, стремление к самоусовершенствованию и умение быть благодарным. </w:t>
            </w:r>
            <w:r w:rsidRPr="003017D0">
              <w:rPr>
                <w:rFonts w:ascii="Times New Roman" w:hAnsi="Times New Roman" w:cs="Times New Roman"/>
                <w:sz w:val="28"/>
                <w:szCs w:val="28"/>
              </w:rPr>
              <w:t xml:space="preserve">Общение с такой категорией родителей самое приятное. Если возникают недоразумения, то они принимают различные способы их разрешения, сотрудничают или идут на компромисс. </w:t>
            </w:r>
          </w:p>
          <w:p w14:paraId="28D0C3EA" w14:textId="77777777" w:rsidR="003017D0" w:rsidRPr="003017D0" w:rsidRDefault="003017D0" w:rsidP="003017D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Союзники. </w:t>
            </w:r>
            <w:r w:rsidRPr="003017D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помощи психологу и педагогу является их основной целью. Мнение психолога или педагога для них всегда авторитетно. Часто они выступают в роли посредника между родителями и педагогами. Легко вступают в дискуссию, сотрудничают. </w:t>
            </w:r>
          </w:p>
          <w:p w14:paraId="6BF8B854" w14:textId="77777777" w:rsidR="005210CC" w:rsidRPr="005210CC" w:rsidRDefault="003017D0" w:rsidP="00FF07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7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Манипуляторы. </w:t>
            </w:r>
            <w:r w:rsidRPr="003017D0">
              <w:rPr>
                <w:rFonts w:ascii="Times New Roman" w:hAnsi="Times New Roman" w:cs="Times New Roman"/>
                <w:sz w:val="28"/>
                <w:szCs w:val="28"/>
              </w:rPr>
              <w:t>Их большинство. Они стремятся управлять окружающими чтобы побудить этих людей и делать то, что нужно родителю-манипулятору.</w:t>
            </w:r>
          </w:p>
        </w:tc>
        <w:tc>
          <w:tcPr>
            <w:tcW w:w="5190" w:type="dxa"/>
          </w:tcPr>
          <w:p w14:paraId="3FC463EE" w14:textId="77777777" w:rsidR="003017D0" w:rsidRDefault="003017D0" w:rsidP="003017D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Главное орудие против манипуляторов – научиться нейтрализовать их нападки. </w:t>
            </w:r>
          </w:p>
          <w:p w14:paraId="6C3A6D36" w14:textId="77777777" w:rsidR="003017D0" w:rsidRDefault="003017D0" w:rsidP="003017D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Творческие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клонны к игре и импровизации, действуют часто не по правилам, ориентированы на новые впечатления. Они энтузиасты, часто склонны к идеализации. У них есть стремление действовать, а не только размышлять. Они не всегда хорошо организованны.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Главное – не отнести их к деструктивным.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Союз с ними необходим, так как особая роль "творческих" - в их способности модернизировать весь процесс совместной работы, изменяя критерии (они всегда ориентированы на качество). </w:t>
            </w:r>
          </w:p>
          <w:p w14:paraId="187CA2F6" w14:textId="77777777" w:rsidR="003017D0" w:rsidRDefault="003017D0" w:rsidP="003017D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69F14178" wp14:editId="676991FA">
                  <wp:simplePos x="0" y="0"/>
                  <wp:positionH relativeFrom="margin">
                    <wp:posOffset>1624330</wp:posOffset>
                  </wp:positionH>
                  <wp:positionV relativeFrom="margin">
                    <wp:posOffset>5199380</wp:posOffset>
                  </wp:positionV>
                  <wp:extent cx="1600200" cy="1194435"/>
                  <wp:effectExtent l="19050" t="0" r="0" b="0"/>
                  <wp:wrapSquare wrapText="bothSides"/>
                  <wp:docPr id="9" name="Рисунок 4" descr="C:\Users\Наталья\Downloads\7-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Наталья\Downloads\7-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194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Равнодушные –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кептики по натуре, они никого ни на что не настраивают. При этом во время встреч демонстрируют свою значимость и равнодушие, чем очень мешают конструктивному общению. Главное оружие в общении с ними – авторитет. </w:t>
            </w:r>
          </w:p>
          <w:p w14:paraId="0084720A" w14:textId="77777777" w:rsidR="005210CC" w:rsidRPr="003017D0" w:rsidRDefault="003017D0" w:rsidP="00FF072B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деструктивных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характерно отрицательное мотивационное воздействие на личность и поведение других людей, нарушение взаимоотношений, конфликты. </w:t>
            </w:r>
          </w:p>
          <w:p w14:paraId="7417A5B9" w14:textId="77777777" w:rsidR="005210CC" w:rsidRPr="005210CC" w:rsidRDefault="005210CC" w:rsidP="00562B3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10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4A3D9DF9" w14:textId="77777777" w:rsidR="005210CC" w:rsidRPr="005210CC" w:rsidRDefault="005210CC" w:rsidP="00562B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7AC06B" w14:textId="77777777" w:rsidR="007E2C26" w:rsidRPr="005210CC" w:rsidRDefault="007E2C26" w:rsidP="00FF072B">
      <w:pPr>
        <w:rPr>
          <w:rFonts w:ascii="Times New Roman" w:hAnsi="Times New Roman" w:cs="Times New Roman"/>
          <w:sz w:val="24"/>
          <w:szCs w:val="24"/>
        </w:rPr>
      </w:pPr>
    </w:p>
    <w:sectPr w:rsidR="007E2C26" w:rsidRPr="005210CC" w:rsidSect="005210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10CC"/>
    <w:rsid w:val="003017D0"/>
    <w:rsid w:val="005210CC"/>
    <w:rsid w:val="005A21D6"/>
    <w:rsid w:val="007E2C26"/>
    <w:rsid w:val="00EA4DB8"/>
    <w:rsid w:val="00FF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015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E2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10CC"/>
    <w:pPr>
      <w:spacing w:after="0" w:line="273" w:lineRule="auto"/>
    </w:pPr>
    <w:rPr>
      <w:rFonts w:ascii="Arial" w:eastAsia="Times New Roman" w:hAnsi="Arial" w:cs="Arial"/>
      <w:color w:val="000000"/>
      <w:kern w:val="28"/>
      <w:sz w:val="24"/>
      <w:szCs w:val="24"/>
      <w:lang w:eastAsia="ru-RU"/>
    </w:rPr>
  </w:style>
  <w:style w:type="paragraph" w:customStyle="1" w:styleId="msoorganizationname">
    <w:name w:val="msoorganizationname"/>
    <w:rsid w:val="005210CC"/>
    <w:pPr>
      <w:spacing w:after="0" w:line="240" w:lineRule="auto"/>
    </w:pPr>
    <w:rPr>
      <w:rFonts w:ascii="Courier New" w:eastAsia="Times New Roman" w:hAnsi="Courier New" w:cs="Courier New"/>
      <w:b/>
      <w:bCs/>
      <w:caps/>
      <w:color w:val="000000"/>
      <w:spacing w:val="50"/>
      <w:kern w:val="28"/>
      <w:sz w:val="16"/>
      <w:szCs w:val="16"/>
      <w:lang w:eastAsia="ru-RU"/>
    </w:rPr>
  </w:style>
  <w:style w:type="paragraph" w:customStyle="1" w:styleId="msotagline">
    <w:name w:val="msotagline"/>
    <w:rsid w:val="005210CC"/>
    <w:pPr>
      <w:spacing w:after="0" w:line="240" w:lineRule="auto"/>
    </w:pPr>
    <w:rPr>
      <w:rFonts w:ascii="Franklin Gothic Medium Cond" w:eastAsia="Times New Roman" w:hAnsi="Franklin Gothic Medium Cond" w:cs="Times New Roman"/>
      <w:color w:val="330066"/>
      <w:spacing w:val="10"/>
      <w:kern w:val="28"/>
      <w:sz w:val="18"/>
      <w:szCs w:val="18"/>
      <w:lang w:eastAsia="ru-RU"/>
    </w:rPr>
  </w:style>
  <w:style w:type="paragraph" w:customStyle="1" w:styleId="msotitle3">
    <w:name w:val="msotitle3"/>
    <w:rsid w:val="005210CC"/>
    <w:pPr>
      <w:spacing w:after="0" w:line="240" w:lineRule="auto"/>
    </w:pPr>
    <w:rPr>
      <w:rFonts w:ascii="Courier New" w:eastAsia="Times New Roman" w:hAnsi="Courier New" w:cs="Courier New"/>
      <w:b/>
      <w:bCs/>
      <w:caps/>
      <w:color w:val="000000"/>
      <w:spacing w:val="70"/>
      <w:kern w:val="28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1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0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819</Words>
  <Characters>4671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Анна Можейко</cp:lastModifiedBy>
  <cp:revision>3</cp:revision>
  <dcterms:created xsi:type="dcterms:W3CDTF">2018-01-29T07:49:00Z</dcterms:created>
  <dcterms:modified xsi:type="dcterms:W3CDTF">2018-02-03T08:17:00Z</dcterms:modified>
</cp:coreProperties>
</file>